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71883A4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127F0911" w14:textId="77777777" w:rsidR="008F7860" w:rsidRDefault="00010D6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 xml:space="preserve">Manaus (AM), </w:t>
      </w:r>
      <w:r w:rsidR="0091423C">
        <w:rPr>
          <w:rFonts w:ascii="Arial" w:eastAsia="Arial" w:hAnsi="Arial" w:cs="Arial"/>
          <w:lang w:val="pt-BR"/>
        </w:rPr>
        <w:t>x de julho de 2025</w:t>
      </w:r>
    </w:p>
    <w:p w14:paraId="2E8B8687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9B4A91B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62C85642" w14:textId="77777777" w:rsidR="008F7860" w:rsidRDefault="00792F25" w:rsidP="006B02E5">
      <w:r>
        <w:rPr>
          <w:rFonts w:ascii="Arial" w:hAnsi="Arial" w:cs="Arial"/>
        </w:rPr>
        <w:t xml:space="preserve">Para: </w:t>
      </w:r>
      <w:r w:rsidR="006B02E5" w:rsidRPr="000B62FF">
        <w:rPr>
          <w:rFonts w:ascii="Arial" w:hAnsi="Arial" w:cs="Arial"/>
          <w:b/>
          <w:bCs/>
        </w:rPr>
        <w:t>Comissão do Processo Seletivo de Doutorado</w:t>
      </w:r>
      <w:r w:rsidR="006B02E5">
        <w:rPr>
          <w:rFonts w:ascii="Arial" w:hAnsi="Arial" w:cs="Arial"/>
          <w:b/>
          <w:bCs/>
        </w:rPr>
        <w:t xml:space="preserve"> – PPG-ATU/INPA</w:t>
      </w:r>
    </w:p>
    <w:p w14:paraId="3AA21FEF" w14:textId="77777777" w:rsidR="008F7860" w:rsidRDefault="008F7860" w:rsidP="008F7860">
      <w:pPr>
        <w:rPr>
          <w:rFonts w:ascii="Arial" w:hAnsi="Arial" w:cs="Arial"/>
        </w:rPr>
      </w:pPr>
    </w:p>
    <w:p w14:paraId="78AFD442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0C6EF046" w14:textId="77777777" w:rsidR="008F7860" w:rsidRDefault="008F7860" w:rsidP="008F7860">
      <w:pPr>
        <w:rPr>
          <w:rFonts w:ascii="Arial" w:hAnsi="Arial" w:cs="Arial"/>
        </w:rPr>
      </w:pPr>
    </w:p>
    <w:p w14:paraId="1704707E" w14:textId="77777777" w:rsidR="008F7860" w:rsidRDefault="008F7860" w:rsidP="008F7860">
      <w:pPr>
        <w:rPr>
          <w:rFonts w:ascii="Arial" w:hAnsi="Arial" w:cs="Arial"/>
        </w:rPr>
      </w:pPr>
    </w:p>
    <w:p w14:paraId="205C5B0E" w14:textId="77777777" w:rsidR="008F7860" w:rsidRDefault="008F7860" w:rsidP="008F7860">
      <w:pPr>
        <w:rPr>
          <w:rFonts w:ascii="Arial" w:hAnsi="Arial" w:cs="Arial"/>
        </w:rPr>
      </w:pPr>
    </w:p>
    <w:p w14:paraId="121DF44B" w14:textId="77777777" w:rsidR="006B02E5" w:rsidRDefault="006B02E5" w:rsidP="006B02E5">
      <w:pPr>
        <w:spacing w:line="360" w:lineRule="auto"/>
        <w:ind w:firstLine="709"/>
        <w:jc w:val="both"/>
        <w:rPr>
          <w:rFonts w:ascii="Arial" w:eastAsia="Verdana" w:hAnsi="Arial" w:cs="Arial"/>
        </w:rPr>
      </w:pPr>
      <w:r w:rsidRPr="000B62FF">
        <w:rPr>
          <w:rFonts w:ascii="Arial" w:eastAsia="Verdana" w:hAnsi="Arial" w:cs="Arial"/>
        </w:rPr>
        <w:t xml:space="preserve">Em conformidade com as disposições do regulamento do edital, informo que serei o(a) orientador(a) principal do(a) candidato(a) </w:t>
      </w:r>
      <w:r w:rsidRPr="000B62FF">
        <w:rPr>
          <w:rFonts w:ascii="Arial" w:eastAsia="Verdana" w:hAnsi="Arial" w:cs="Arial"/>
          <w:b/>
          <w:bCs/>
        </w:rPr>
        <w:t>[Nome do(a) Candidato(a)]</w:t>
      </w:r>
      <w:r w:rsidRPr="000B62FF">
        <w:rPr>
          <w:rFonts w:ascii="Arial" w:eastAsia="Verdana" w:hAnsi="Arial" w:cs="Arial"/>
        </w:rPr>
        <w:t xml:space="preserve"> em caso de aprovação no processo seletivo do Programa de Pós-Graduação em Agricultura no Trópico Úmido, nível doutorado. A pesquisa do(a) candidato(a) será realizada na </w:t>
      </w:r>
      <w:r>
        <w:rPr>
          <w:rFonts w:ascii="Arial" w:eastAsia="Verdana" w:hAnsi="Arial" w:cs="Arial"/>
        </w:rPr>
        <w:t xml:space="preserve">linha </w:t>
      </w:r>
      <w:r w:rsidRPr="000B62FF">
        <w:rPr>
          <w:rFonts w:ascii="Arial" w:eastAsia="Verdana" w:hAnsi="Arial" w:cs="Arial"/>
        </w:rPr>
        <w:t xml:space="preserve">de </w:t>
      </w:r>
      <w:r w:rsidRPr="00CE3B5A">
        <w:rPr>
          <w:rFonts w:ascii="Arial" w:eastAsia="Verdana" w:hAnsi="Arial" w:cs="Arial"/>
          <w:b/>
          <w:bCs/>
        </w:rPr>
        <w:t>[inserir área]</w:t>
      </w:r>
      <w:r w:rsidRPr="000B62FF">
        <w:rPr>
          <w:rFonts w:ascii="Arial" w:eastAsia="Verdana" w:hAnsi="Arial" w:cs="Arial"/>
        </w:rPr>
        <w:t xml:space="preserve">, que está alinhada com minha </w:t>
      </w:r>
      <w:r>
        <w:rPr>
          <w:rFonts w:ascii="Arial" w:eastAsia="Verdana" w:hAnsi="Arial" w:cs="Arial"/>
        </w:rPr>
        <w:t xml:space="preserve">área </w:t>
      </w:r>
      <w:r w:rsidRPr="000B62FF">
        <w:rPr>
          <w:rFonts w:ascii="Arial" w:eastAsia="Verdana" w:hAnsi="Arial" w:cs="Arial"/>
        </w:rPr>
        <w:t xml:space="preserve">de pesquisa em </w:t>
      </w:r>
      <w:r w:rsidRPr="00CE3B5A">
        <w:rPr>
          <w:rFonts w:ascii="Arial" w:eastAsia="Verdana" w:hAnsi="Arial" w:cs="Arial"/>
          <w:b/>
          <w:bCs/>
        </w:rPr>
        <w:t>[inserir linha de pesquisa]</w:t>
      </w:r>
      <w:r w:rsidRPr="000B62FF">
        <w:rPr>
          <w:rFonts w:ascii="Arial" w:eastAsia="Verdana" w:hAnsi="Arial" w:cs="Arial"/>
        </w:rPr>
        <w:t xml:space="preserve">. As atividades de pesquisa serão conduzidas no Laboratório </w:t>
      </w:r>
      <w:r w:rsidRPr="00CE3B5A">
        <w:rPr>
          <w:rFonts w:ascii="Arial" w:eastAsia="Verdana" w:hAnsi="Arial" w:cs="Arial"/>
          <w:b/>
          <w:bCs/>
        </w:rPr>
        <w:t>[inserir nome do laboratório].</w:t>
      </w:r>
    </w:p>
    <w:p w14:paraId="22318A4F" w14:textId="77777777" w:rsidR="006B02E5" w:rsidRDefault="006B02E5" w:rsidP="006B02E5">
      <w:pPr>
        <w:spacing w:line="360" w:lineRule="auto"/>
        <w:ind w:firstLine="709"/>
        <w:jc w:val="both"/>
        <w:rPr>
          <w:rFonts w:ascii="Arial" w:eastAsia="Verdana" w:hAnsi="Arial" w:cs="Arial"/>
        </w:rPr>
      </w:pPr>
    </w:p>
    <w:p w14:paraId="6193C0DA" w14:textId="77777777" w:rsidR="006B02E5" w:rsidRDefault="006B02E5" w:rsidP="006B02E5">
      <w:pPr>
        <w:ind w:firstLine="708"/>
        <w:jc w:val="both"/>
        <w:rPr>
          <w:rFonts w:ascii="Arial" w:eastAsia="Verdana" w:hAnsi="Arial" w:cs="Arial"/>
        </w:rPr>
      </w:pPr>
    </w:p>
    <w:p w14:paraId="7C5A6852" w14:textId="77777777" w:rsidR="006B02E5" w:rsidRDefault="006B02E5" w:rsidP="006B02E5">
      <w:pPr>
        <w:jc w:val="both"/>
        <w:rPr>
          <w:rFonts w:ascii="Arial" w:eastAsia="Verdana" w:hAnsi="Arial" w:cs="Arial"/>
        </w:rPr>
      </w:pPr>
    </w:p>
    <w:p w14:paraId="33611F08" w14:textId="77777777" w:rsidR="006B02E5" w:rsidRDefault="006B02E5" w:rsidP="006B02E5">
      <w:pPr>
        <w:pStyle w:val="Corpodetexto"/>
        <w:rPr>
          <w:rFonts w:ascii="Arial" w:hAnsi="Arial" w:cs="Arial"/>
        </w:rPr>
      </w:pPr>
    </w:p>
    <w:p w14:paraId="2FF03885" w14:textId="77777777" w:rsidR="006B02E5" w:rsidRDefault="006B02E5" w:rsidP="006B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2DB50C27" w14:textId="77777777"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14:paraId="159FF2BC" w14:textId="77777777"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14:paraId="342FE379" w14:textId="77777777"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14:paraId="2C36763F" w14:textId="77777777"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14:paraId="406307D5" w14:textId="77777777" w:rsidR="006B02E5" w:rsidRDefault="006B02E5" w:rsidP="006B02E5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32305204" w14:textId="77777777" w:rsidR="006B02E5" w:rsidRDefault="006B02E5" w:rsidP="006B02E5">
      <w:pPr>
        <w:ind w:firstLineChars="200" w:firstLine="480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</w:t>
      </w:r>
      <w:proofErr w:type="spellStart"/>
      <w:r>
        <w:rPr>
          <w:rFonts w:ascii="Arial" w:hAnsi="Arial" w:cs="Arial"/>
        </w:rPr>
        <w:t>Assinatura_do_candidato</w:t>
      </w:r>
      <w:proofErr w:type="spellEnd"/>
    </w:p>
    <w:p w14:paraId="02C742EA" w14:textId="77777777" w:rsidR="007D5D09" w:rsidRPr="00FF37D8" w:rsidRDefault="007D5D09" w:rsidP="006B02E5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8FFF6" w14:textId="77777777" w:rsidR="00CA5820" w:rsidRDefault="00CA5820">
      <w:r>
        <w:separator/>
      </w:r>
    </w:p>
  </w:endnote>
  <w:endnote w:type="continuationSeparator" w:id="0">
    <w:p w14:paraId="33C8189F" w14:textId="77777777" w:rsidR="00CA5820" w:rsidRDefault="00CA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1D5C6" w14:textId="77777777" w:rsidR="003408F8" w:rsidRDefault="003408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CC9E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113B844C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3408F8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334F023F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7915EBEC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5908B00C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6BB5E" w14:textId="77777777" w:rsidR="003408F8" w:rsidRDefault="003408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4651B" w14:textId="77777777" w:rsidR="00CA5820" w:rsidRDefault="00CA5820">
      <w:r>
        <w:separator/>
      </w:r>
    </w:p>
  </w:footnote>
  <w:footnote w:type="continuationSeparator" w:id="0">
    <w:p w14:paraId="3950D083" w14:textId="77777777" w:rsidR="00CA5820" w:rsidRDefault="00CA5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5E63B" w14:textId="77777777" w:rsidR="003408F8" w:rsidRDefault="003408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8E896" w14:textId="706507B4" w:rsidR="00010D6D" w:rsidRDefault="00DC0AA2" w:rsidP="00010D6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1AE7E1C" wp14:editId="6EE576F4">
          <wp:simplePos x="0" y="0"/>
          <wp:positionH relativeFrom="margin">
            <wp:align>right</wp:align>
          </wp:positionH>
          <wp:positionV relativeFrom="paragraph">
            <wp:posOffset>75565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0D6D">
      <w:rPr>
        <w:noProof/>
      </w:rPr>
      <w:drawing>
        <wp:anchor distT="0" distB="0" distL="114300" distR="114300" simplePos="0" relativeHeight="251659264" behindDoc="0" locked="0" layoutInCell="1" allowOverlap="1" wp14:anchorId="12FF3893" wp14:editId="642A0BFC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0D6D">
      <w:rPr>
        <w:noProof/>
      </w:rPr>
      <w:drawing>
        <wp:anchor distT="0" distB="0" distL="114300" distR="114300" simplePos="0" relativeHeight="251660288" behindDoc="0" locked="0" layoutInCell="1" allowOverlap="1" wp14:anchorId="3C1A9F4F" wp14:editId="5ECDB656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3FAFBD" w14:textId="77777777" w:rsidR="002B2819" w:rsidRDefault="002B2819" w:rsidP="00010D6D">
    <w:pPr>
      <w:pStyle w:val="Cabealho"/>
    </w:pPr>
  </w:p>
  <w:p w14:paraId="7445B90D" w14:textId="77777777" w:rsidR="00010D6D" w:rsidRPr="00010D6D" w:rsidRDefault="00010D6D" w:rsidP="00010D6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1CFFD" w14:textId="77777777" w:rsidR="003408F8" w:rsidRDefault="003408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416899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0D6D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408F8"/>
    <w:rsid w:val="00382A3A"/>
    <w:rsid w:val="00382E7C"/>
    <w:rsid w:val="00384DEB"/>
    <w:rsid w:val="0040745E"/>
    <w:rsid w:val="0041162E"/>
    <w:rsid w:val="00467762"/>
    <w:rsid w:val="004A344E"/>
    <w:rsid w:val="004A74BC"/>
    <w:rsid w:val="004D617C"/>
    <w:rsid w:val="004E13D3"/>
    <w:rsid w:val="00503E9C"/>
    <w:rsid w:val="00561C70"/>
    <w:rsid w:val="005657A8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B02E5"/>
    <w:rsid w:val="006F7D5D"/>
    <w:rsid w:val="00743511"/>
    <w:rsid w:val="00792F25"/>
    <w:rsid w:val="007A19FE"/>
    <w:rsid w:val="007A6167"/>
    <w:rsid w:val="007D0B61"/>
    <w:rsid w:val="007D5D09"/>
    <w:rsid w:val="007D6278"/>
    <w:rsid w:val="00842ACB"/>
    <w:rsid w:val="008452F8"/>
    <w:rsid w:val="008A2A1A"/>
    <w:rsid w:val="008A7824"/>
    <w:rsid w:val="008E3039"/>
    <w:rsid w:val="008E61DE"/>
    <w:rsid w:val="008F3E0E"/>
    <w:rsid w:val="008F7860"/>
    <w:rsid w:val="009035A3"/>
    <w:rsid w:val="0091423C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782"/>
    <w:rsid w:val="00A71920"/>
    <w:rsid w:val="00A728CD"/>
    <w:rsid w:val="00A90B20"/>
    <w:rsid w:val="00AB5AB8"/>
    <w:rsid w:val="00AD626A"/>
    <w:rsid w:val="00AD7080"/>
    <w:rsid w:val="00AF5B3F"/>
    <w:rsid w:val="00B471A9"/>
    <w:rsid w:val="00B50D14"/>
    <w:rsid w:val="00B60532"/>
    <w:rsid w:val="00BC3008"/>
    <w:rsid w:val="00BF255E"/>
    <w:rsid w:val="00C26437"/>
    <w:rsid w:val="00C72982"/>
    <w:rsid w:val="00CA5820"/>
    <w:rsid w:val="00CB09B3"/>
    <w:rsid w:val="00CC07C3"/>
    <w:rsid w:val="00CC651A"/>
    <w:rsid w:val="00CE74C7"/>
    <w:rsid w:val="00D4231F"/>
    <w:rsid w:val="00D53473"/>
    <w:rsid w:val="00D763B4"/>
    <w:rsid w:val="00DA4886"/>
    <w:rsid w:val="00DB1B02"/>
    <w:rsid w:val="00DB3662"/>
    <w:rsid w:val="00DC0AA2"/>
    <w:rsid w:val="00E0167F"/>
    <w:rsid w:val="00E06C9D"/>
    <w:rsid w:val="00E16684"/>
    <w:rsid w:val="00E24E29"/>
    <w:rsid w:val="00E35BB6"/>
    <w:rsid w:val="00EC7D04"/>
    <w:rsid w:val="00EE05A6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2A8E5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2093A8D-466B-4EFA-83C8-3DC62ACC97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2024-07-25T18:23:00Z</dcterms:created>
  <dcterms:modified xsi:type="dcterms:W3CDTF">2026-07-03T18:58:00Z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