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widowControl w:val="false"/>
        <w:spacing w:lineRule="auto" w:line="276"/>
        <w:rPr/>
      </w:pPr>
      <w:r>
        <w:rPr/>
      </w:r>
    </w:p>
    <w:p>
      <w:pPr>
        <w:pStyle w:val="Normal"/>
        <w:jc w:val="center"/>
        <w:rPr/>
      </w:pPr>
      <w:r>
        <w:rPr>
          <w:rFonts w:eastAsia="Calibri" w:cs="Calibri" w:ascii="Calibri" w:hAnsi="Calibri"/>
          <w:b/>
          <w:sz w:val="28"/>
          <w:szCs w:val="28"/>
          <w:u w:val="single"/>
        </w:rPr>
        <w:t>RELATÓRIO SEMESTRAL</w:t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numPr>
          <w:ilvl w:val="0"/>
          <w:numId w:val="1"/>
        </w:numPr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  <w:t>DADOS DO ESTUDANTE</w:t>
      </w:r>
    </w:p>
    <w:tbl>
      <w:tblPr>
        <w:tblStyle w:val="a"/>
        <w:tblW w:w="9084" w:type="dxa"/>
        <w:jc w:val="left"/>
        <w:tblInd w:w="-5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HBand="0" w:noVBand="0" w:firstColumn="0" w:lastRow="0" w:lastColumn="0" w:firstRow="0" w:val="0000"/>
      </w:tblPr>
      <w:tblGrid>
        <w:gridCol w:w="2667"/>
        <w:gridCol w:w="6417"/>
      </w:tblGrid>
      <w:tr>
        <w:trPr/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Nome do Estudante</w:t>
            </w:r>
          </w:p>
        </w:tc>
        <w:tc>
          <w:tcPr>
            <w:tcW w:w="6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  <w:highlight w:val="yellow"/>
              </w:rPr>
            </w:pPr>
            <w:r>
              <w:rPr>
                <w:rFonts w:cs="Calibri"/>
                <w:color w:val="000000"/>
                <w:highlight w:val="yellow"/>
              </w:rPr>
            </w:r>
          </w:p>
        </w:tc>
      </w:tr>
      <w:tr>
        <w:trPr/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Nível do Curso</w:t>
            </w:r>
          </w:p>
        </w:tc>
        <w:tc>
          <w:tcPr>
            <w:tcW w:w="6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  <w:highlight w:val="yellow"/>
              </w:rPr>
            </w:pPr>
            <w:r>
              <w:rPr>
                <w:rFonts w:cs="Calibri"/>
                <w:color w:val="000000"/>
                <w:highlight w:val="yellow"/>
              </w:rPr>
            </w:r>
          </w:p>
        </w:tc>
      </w:tr>
      <w:tr>
        <w:trPr/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Semestre Referência</w:t>
            </w:r>
          </w:p>
        </w:tc>
        <w:tc>
          <w:tcPr>
            <w:tcW w:w="6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  <w:highlight w:val="yellow"/>
              </w:rPr>
            </w:pPr>
            <w:r>
              <w:rPr>
                <w:rFonts w:cs="Calibri"/>
                <w:color w:val="000000"/>
                <w:highlight w:val="yellow"/>
              </w:rPr>
            </w:r>
          </w:p>
        </w:tc>
      </w:tr>
      <w:tr>
        <w:trPr/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Data de Ingresso e Conclusão</w:t>
            </w:r>
          </w:p>
        </w:tc>
        <w:tc>
          <w:tcPr>
            <w:tcW w:w="6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  <w:highlight w:val="yellow"/>
              </w:rPr>
            </w:pPr>
            <w:r>
              <w:rPr>
                <w:rFonts w:cs="Calibri"/>
                <w:color w:val="000000"/>
                <w:highlight w:val="yellow"/>
              </w:rPr>
            </w:r>
          </w:p>
        </w:tc>
      </w:tr>
      <w:tr>
        <w:trPr/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Se Bolsista, qual Agência</w:t>
            </w:r>
          </w:p>
        </w:tc>
        <w:tc>
          <w:tcPr>
            <w:tcW w:w="6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  <w:highlight w:val="yellow"/>
              </w:rPr>
            </w:pPr>
            <w:r>
              <w:rPr>
                <w:rFonts w:cs="Calibri"/>
                <w:color w:val="000000"/>
                <w:highlight w:val="yellow"/>
              </w:rPr>
            </w:r>
          </w:p>
        </w:tc>
      </w:tr>
      <w:tr>
        <w:trPr/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Orientador(a)/ IES</w:t>
            </w:r>
          </w:p>
        </w:tc>
        <w:tc>
          <w:tcPr>
            <w:tcW w:w="6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  <w:highlight w:val="yellow"/>
              </w:rPr>
            </w:pPr>
            <w:r>
              <w:rPr>
                <w:rFonts w:cs="Calibri"/>
                <w:color w:val="000000"/>
                <w:highlight w:val="yellow"/>
              </w:rPr>
            </w:r>
          </w:p>
        </w:tc>
      </w:tr>
      <w:tr>
        <w:trPr/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Coorientador (a)/ IES</w:t>
            </w:r>
          </w:p>
        </w:tc>
        <w:tc>
          <w:tcPr>
            <w:tcW w:w="6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Telefone</w:t>
            </w:r>
          </w:p>
        </w:tc>
        <w:tc>
          <w:tcPr>
            <w:tcW w:w="6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E-mail</w:t>
            </w:r>
          </w:p>
        </w:tc>
        <w:tc>
          <w:tcPr>
            <w:tcW w:w="6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>
          <w:trHeight w:val="475" w:hRule="atLeast"/>
        </w:trPr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Linha de Pesquisa do BADPI</w:t>
            </w:r>
          </w:p>
        </w:tc>
        <w:tc>
          <w:tcPr>
            <w:tcW w:w="6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Projeto do Orientador a que está vinculado seu projeto</w:t>
            </w:r>
          </w:p>
        </w:tc>
        <w:tc>
          <w:tcPr>
            <w:tcW w:w="6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Agência Financiadora do Projeto</w:t>
            </w:r>
          </w:p>
        </w:tc>
        <w:tc>
          <w:tcPr>
            <w:tcW w:w="6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rFonts w:eastAsia="Calibri" w:cs="Calibri" w:ascii="Calibri" w:hAnsi="Calibri"/>
          <w:b/>
        </w:rPr>
        <w:t>2. 2. NÚMERO DE CRÉDITOS CURSADOS EM DISCIPLINAS* NO SEMESTRE DE REFERÊNCIA</w:t>
      </w:r>
    </w:p>
    <w:tbl>
      <w:tblPr>
        <w:tblStyle w:val="a0"/>
        <w:tblW w:w="912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HBand="0" w:noVBand="0" w:firstColumn="0" w:lastRow="0" w:lastColumn="0" w:firstRow="0" w:val="0000"/>
      </w:tblPr>
      <w:tblGrid>
        <w:gridCol w:w="1418"/>
        <w:gridCol w:w="1272"/>
        <w:gridCol w:w="4255"/>
        <w:gridCol w:w="2138"/>
        <w:gridCol w:w="42"/>
      </w:tblGrid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color w:val="000000"/>
              </w:rPr>
            </w:pPr>
            <w:r>
              <w:rPr>
                <w:rFonts w:cs="Calibri"/>
                <w:color w:val="000000"/>
              </w:rPr>
              <w:t>Código das disciplinas</w:t>
            </w:r>
          </w:p>
        </w:tc>
        <w:tc>
          <w:tcPr>
            <w:tcW w:w="5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Disciplinas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Nº créditos</w:t>
            </w:r>
          </w:p>
        </w:tc>
        <w:tc>
          <w:tcPr>
            <w:tcW w:w="4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4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Total de créditos obtidos</w:t>
            </w:r>
          </w:p>
        </w:tc>
        <w:tc>
          <w:tcPr>
            <w:tcW w:w="64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</w:tbl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ind w:right="987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  <w:t>*informar disciplinas que estejam com nota pendente de divulgação como NP no campo número de créditos</w:t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  <w:t>3. NÚMERO DE CRÉDITOS TOTAL – listar aqui todos os créditos obtidos em disciplinas até o momento</w:t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tbl>
      <w:tblPr>
        <w:tblStyle w:val="a1"/>
        <w:tblW w:w="908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HBand="0" w:noVBand="0" w:firstColumn="0" w:lastRow="0" w:lastColumn="0" w:firstRow="0" w:val="0000"/>
      </w:tblPr>
      <w:tblGrid>
        <w:gridCol w:w="1418"/>
        <w:gridCol w:w="5523"/>
        <w:gridCol w:w="2143"/>
      </w:tblGrid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Código das disciplinas</w:t>
            </w:r>
          </w:p>
        </w:tc>
        <w:tc>
          <w:tcPr>
            <w:tcW w:w="5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Disciplinas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Nº créditos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</w:tbl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tbl>
      <w:tblPr>
        <w:tblStyle w:val="a2"/>
        <w:tblW w:w="9121" w:type="dxa"/>
        <w:jc w:val="left"/>
        <w:tblInd w:w="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HBand="0" w:noVBand="0" w:firstColumn="0" w:lastRow="0" w:lastColumn="0" w:firstRow="0" w:val="0000"/>
      </w:tblPr>
      <w:tblGrid>
        <w:gridCol w:w="2688"/>
        <w:gridCol w:w="6433"/>
      </w:tblGrid>
      <w:tr>
        <w:trPr/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Total de créditos obtidos</w:t>
            </w:r>
          </w:p>
        </w:tc>
        <w:tc>
          <w:tcPr>
            <w:tcW w:w="6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Créditos a obter</w:t>
            </w:r>
          </w:p>
        </w:tc>
        <w:tc>
          <w:tcPr>
            <w:tcW w:w="6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rFonts w:eastAsia="Calibri" w:cs="Calibri" w:ascii="Calibri" w:hAnsi="Calibri"/>
          <w:b/>
        </w:rPr>
        <w:t>3. ATIVIDADES EXCLUSIVAS PARA DOUTORANDOS</w:t>
      </w:r>
    </w:p>
    <w:tbl>
      <w:tblPr>
        <w:tblStyle w:val="a3"/>
        <w:tblW w:w="908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HBand="0" w:noVBand="0" w:firstColumn="0" w:lastRow="0" w:lastColumn="0" w:firstRow="0" w:val="0000"/>
      </w:tblPr>
      <w:tblGrid>
        <w:gridCol w:w="3226"/>
        <w:gridCol w:w="3346"/>
        <w:gridCol w:w="2513"/>
      </w:tblGrid>
      <w:tr>
        <w:trPr/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Data prevista para realização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Se já realizado, data</w:t>
            </w:r>
          </w:p>
        </w:tc>
      </w:tr>
      <w:tr>
        <w:trPr/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Publicação de trabalho (requisito para qualificação)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color w:val="000000"/>
              </w:rPr>
            </w:pPr>
            <w:r>
              <w:rPr>
                <w:rFonts w:cs="Calibri"/>
                <w:color w:val="000000"/>
              </w:rPr>
              <w:t>Exame de qualificação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color w:val="000000"/>
              </w:rPr>
            </w:pPr>
            <w:r>
              <w:rPr>
                <w:rFonts w:cs="Calibri"/>
                <w:color w:val="000000"/>
              </w:rPr>
              <w:t>Estágio-Docência 1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color w:val="000000"/>
              </w:rPr>
            </w:pPr>
            <w:r>
              <w:rPr>
                <w:rFonts w:cs="Calibri"/>
                <w:color w:val="000000"/>
              </w:rPr>
              <w:t>Estágio-Docência 2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</w:tbl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  <w:b/>
        </w:rPr>
        <w:t>4. TÍTULO DO PROJETO DE MESTRADO/DOUTORADO - facultativo para o primeiro semestral dos mestrandos</w:t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  <w:b/>
        </w:rPr>
        <w:t>5. OBJETIVOS (GERAL E ESPECÍFICOS) -facultativo para o primeiro semestral dos mestrandos</w:t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spacing w:lineRule="auto" w:line="276" w:before="1" w:after="120"/>
        <w:ind w:right="119"/>
        <w:rPr>
          <w:rFonts w:ascii="Calibri" w:hAnsi="Calibri" w:eastAsia="Calibri" w:cs="Calibri"/>
          <w:color w:val="000000"/>
        </w:rPr>
      </w:pPr>
      <w:r>
        <w:rPr>
          <w:rFonts w:eastAsia="Calibri" w:cs="Calibri" w:ascii="Calibri" w:hAnsi="Calibri"/>
          <w:b/>
          <w:color w:val="000000"/>
        </w:rPr>
        <w:t xml:space="preserve">GERAL: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</w:rPr>
        <w:t xml:space="preserve"> </w:t>
      </w:r>
      <w:r>
        <w:rPr>
          <w:rFonts w:eastAsia="Calibri" w:cs="Calibri" w:ascii="Calibri" w:hAnsi="Calibri"/>
          <w:b/>
        </w:rPr>
        <w:t>ESPECÍFICOS (numerar os objetivos e utilizá-los na tabela do item 6)</w:t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ab/>
      </w:r>
    </w:p>
    <w:p>
      <w:pPr>
        <w:pStyle w:val="Normal"/>
        <w:jc w:val="both"/>
        <w:rPr/>
      </w:pPr>
      <w:r>
        <w:rPr>
          <w:rFonts w:eastAsia="Calibri" w:cs="Calibri" w:ascii="Calibri" w:hAnsi="Calibri"/>
          <w:b/>
        </w:rPr>
        <w:t>6. RESULTADOS OBTIDOS NO SEMESTRE REFERÊNCIA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Descreva os resultados obtidos e analise-os em função dos objetivos propostos, mesmo que seja de forma preliminar.</w:t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tbl>
      <w:tblPr>
        <w:tblStyle w:val="a4"/>
        <w:tblW w:w="1007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HBand="0" w:noVBand="0" w:firstColumn="0" w:lastRow="0" w:lastColumn="0" w:firstRow="0" w:val="0000"/>
      </w:tblPr>
      <w:tblGrid>
        <w:gridCol w:w="3969"/>
        <w:gridCol w:w="3120"/>
        <w:gridCol w:w="1419"/>
        <w:gridCol w:w="1566"/>
      </w:tblGrid>
      <w:tr>
        <w:trPr>
          <w:trHeight w:val="718" w:hRule="atLeast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Resultado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Método utilizado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highlight w:val="yellow"/>
              </w:rPr>
            </w:pPr>
            <w:r>
              <w:rPr>
                <w:rFonts w:cs="Calibri"/>
                <w:color w:val="000000"/>
              </w:rPr>
              <w:t>Relativo a qual objetivo específico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Dificuldades encontradas</w:t>
            </w:r>
          </w:p>
        </w:tc>
      </w:tr>
      <w:tr>
        <w:trPr>
          <w:trHeight w:val="295" w:hRule="atLeast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</w:tbl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  <w:b/>
        </w:rPr>
        <w:t>7. PENDÊNCIAS E DIFICULDADES ENCONTRADAS</w:t>
      </w:r>
    </w:p>
    <w:p>
      <w:pPr>
        <w:pStyle w:val="Normal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tbl>
      <w:tblPr>
        <w:tblStyle w:val="a5"/>
        <w:tblW w:w="1007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HBand="0" w:noVBand="0" w:firstColumn="0" w:lastRow="0" w:lastColumn="0" w:firstRow="0" w:val="0000"/>
      </w:tblPr>
      <w:tblGrid>
        <w:gridCol w:w="7088"/>
        <w:gridCol w:w="2986"/>
      </w:tblGrid>
      <w:tr>
        <w:trPr/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color w:val="000000"/>
              </w:rPr>
            </w:pPr>
            <w:r>
              <w:rPr>
                <w:rFonts w:cs="Calibri"/>
                <w:color w:val="000000"/>
              </w:rPr>
              <w:t>Pendência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color w:val="000000"/>
              </w:rPr>
            </w:pPr>
            <w:r>
              <w:rPr>
                <w:rFonts w:cs="Calibri"/>
                <w:color w:val="000000"/>
              </w:rPr>
              <w:t>Previsão de solução</w:t>
            </w:r>
          </w:p>
        </w:tc>
      </w:tr>
      <w:tr>
        <w:trPr/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</w:tbl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  <w:b/>
        </w:rPr>
        <w:t>8. CRONOGRAMA DE ATIVIDADES PARA O PRÓXIMO SEMESTRE</w:t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center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>CRONOGRAMA PARA O PRÓXIMO SEMESTRE</w:t>
      </w:r>
    </w:p>
    <w:p>
      <w:pPr>
        <w:pStyle w:val="Normal"/>
        <w:jc w:val="center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tbl>
      <w:tblPr>
        <w:tblStyle w:val="a6"/>
        <w:tblW w:w="10078" w:type="dxa"/>
        <w:jc w:val="left"/>
        <w:tblInd w:w="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HBand="0" w:noVBand="0" w:firstColumn="0" w:lastRow="0" w:lastColumn="0" w:firstRow="0" w:val="0000"/>
      </w:tblPr>
      <w:tblGrid>
        <w:gridCol w:w="7203"/>
        <w:gridCol w:w="477"/>
        <w:gridCol w:w="396"/>
        <w:gridCol w:w="462"/>
        <w:gridCol w:w="521"/>
        <w:gridCol w:w="519"/>
        <w:gridCol w:w="500"/>
      </w:tblGrid>
      <w:tr>
        <w:trPr>
          <w:trHeight w:val="296" w:hRule="atLeast"/>
        </w:trPr>
        <w:tc>
          <w:tcPr>
            <w:tcW w:w="7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74"/>
              <w:ind w:left="2642" w:right="2633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Atividades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74"/>
              <w:ind w:left="5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74"/>
              <w:ind w:left="133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74"/>
              <w:ind w:left="159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74"/>
              <w:ind w:left="3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4</w:t>
            </w: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74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5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74"/>
              <w:ind w:right="178"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6</w:t>
            </w:r>
          </w:p>
        </w:tc>
      </w:tr>
      <w:tr>
        <w:trPr>
          <w:trHeight w:val="441" w:hRule="atLeast"/>
        </w:trPr>
        <w:tc>
          <w:tcPr>
            <w:tcW w:w="7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90"/>
              <w:ind w:left="103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90"/>
              <w:ind w:left="8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90"/>
              <w:ind w:left="131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90"/>
              <w:ind w:left="159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90"/>
              <w:ind w:left="1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9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90"/>
              <w:ind w:right="178"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>
          <w:trHeight w:val="591" w:hRule="atLeast"/>
        </w:trPr>
        <w:tc>
          <w:tcPr>
            <w:tcW w:w="7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ind w:left="103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" w:after="0"/>
              <w:ind w:left="8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" w:after="0"/>
              <w:ind w:left="131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" w:after="0"/>
              <w:ind w:left="159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" w:after="0"/>
              <w:ind w:left="1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" w:after="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" w:after="0"/>
              <w:ind w:right="178"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</w:tbl>
    <w:p>
      <w:pPr>
        <w:pStyle w:val="Normal"/>
        <w:jc w:val="both"/>
        <w:rPr>
          <w:rFonts w:ascii="Calibri" w:hAnsi="Calibri" w:eastAsia="Calibri" w:cs="Calibri"/>
          <w:b/>
          <w:u w:val="single"/>
        </w:rPr>
      </w:pPr>
      <w:r>
        <w:rPr>
          <w:rFonts w:eastAsia="Calibri" w:cs="Calibri" w:ascii="Calibri" w:hAnsi="Calibri"/>
          <w:b/>
          <w:u w:val="single"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  <w:b/>
        </w:rPr>
        <w:t>9. AVALIE OS SEGUINTES ITENS (</w:t>
      </w:r>
      <w:r>
        <w:rPr>
          <w:rFonts w:eastAsia="Calibri" w:cs="Calibri" w:ascii="Calibri" w:hAnsi="Calibri"/>
        </w:rPr>
        <w:t>numa escala de 1 a 5 – sendo 1=muito fraca e 5=excelente):</w:t>
      </w:r>
    </w:p>
    <w:p>
      <w:pPr>
        <w:pStyle w:val="Normal"/>
        <w:jc w:val="both"/>
        <w:rPr>
          <w:rFonts w:ascii="Calibri" w:hAnsi="Calibri" w:eastAsia="Calibri" w:cs="Calibri"/>
          <w:u w:val="single"/>
        </w:rPr>
      </w:pPr>
      <w:r>
        <w:rPr>
          <w:rFonts w:eastAsia="Calibri" w:cs="Calibri" w:ascii="Calibri" w:hAnsi="Calibri"/>
          <w:u w:val="single"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(  ) Orientação recebida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(  ) Disciplinas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(  ) Infraestrutura da instituição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(  ) Apoio acadêmico (secretaria, etc.,)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(  ) Coordenação/Conselho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(  ) Relacionamento com a equipe de pesquisa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(  ) Quantidade e qualidade do trabalho desenvolvido</w:t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>(  ) Outra (especificar): Os itens avaliados quanto a coordenação e instituição dizem respeito ao PPGBADPI.</w:t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>Por favor, apresente abaixo sugestões de melhorias para os itens que pontuar com nota igual ou inferior a 3.</w:t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center"/>
        <w:rPr>
          <w:rFonts w:ascii="Calibri" w:hAnsi="Calibri" w:eastAsia="Calibri" w:cs="Calibri"/>
          <w:b/>
          <w:u w:val="single"/>
        </w:rPr>
      </w:pPr>
      <w:r>
        <w:rPr>
          <w:rFonts w:eastAsia="Calibri" w:cs="Calibri" w:ascii="Calibri" w:hAnsi="Calibri"/>
          <w:b/>
          <w:u w:val="single"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  <w:b/>
        </w:rPr>
        <w:t>10. AUTO-AVALIAÇÃO DE DESEMPENHO</w:t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rPr/>
      </w:pPr>
      <w:r>
        <w:rPr>
          <w:rFonts w:eastAsia="Calibri" w:cs="Calibri" w:ascii="Calibri" w:hAnsi="Calibri"/>
          <w:b/>
        </w:rPr>
        <w:t xml:space="preserve">Avaliação                                                                                           </w:t>
        <w:tab/>
        <w:t xml:space="preserve"> </w:t>
        <w:tab/>
        <w:tab/>
        <w:tab/>
        <w:tab/>
        <w:t>Pontos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- Competência plenamente desenvolvida, sendo necessário apenas mantê-la.....................................4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- Competência desenvolvida, porém precisa fortalecer alguns pontos..................................................3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 xml:space="preserve">- Durante seu trabalho observam-se situações em que fica clara a utilização desta competência, 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mas ainda precisa desenvolvê-la.............................................................................................................2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- Esta competência não aparece em seu trabalho, precisa desenvolvê-la..............................................1</w:t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O ideal é que o (a) avaliado (a) se encontre na pontuação “3” ou acima. Isto significa que tem a competência, porém necessita aprimorá-la.</w:t>
      </w:r>
    </w:p>
    <w:p>
      <w:pPr>
        <w:pStyle w:val="Normal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tbl>
      <w:tblPr>
        <w:tblStyle w:val="a7"/>
        <w:tblW w:w="6804" w:type="dxa"/>
        <w:jc w:val="left"/>
        <w:tblInd w:w="7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HBand="0" w:noVBand="0" w:firstColumn="0" w:lastRow="0" w:lastColumn="0" w:firstRow="0" w:val="0000"/>
      </w:tblPr>
      <w:tblGrid>
        <w:gridCol w:w="5103"/>
        <w:gridCol w:w="566"/>
        <w:gridCol w:w="1135"/>
      </w:tblGrid>
      <w:tr>
        <w:trPr/>
        <w:tc>
          <w:tcPr>
            <w:tcW w:w="5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  <w:b/>
              </w:rPr>
              <w:t>Competências Transversais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Calibri"/>
                <w:b/>
              </w:rPr>
              <w:t>pontos</w:t>
            </w:r>
          </w:p>
        </w:tc>
      </w:tr>
      <w:tr>
        <w:trPr/>
        <w:tc>
          <w:tcPr>
            <w:tcW w:w="510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right="1219"/>
              <w:jc w:val="both"/>
              <w:rPr/>
            </w:pPr>
            <w:r>
              <w:rPr>
                <w:rFonts w:cs="Calibri"/>
              </w:rPr>
              <w:t>Trabalho em equipe</w:t>
            </w:r>
          </w:p>
        </w:tc>
        <w:tc>
          <w:tcPr>
            <w:tcW w:w="566" w:type="dxa"/>
            <w:tcBorders>
              <w:top w:val="single" w:sz="4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hanging="144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113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Empenho nas atividades</w:t>
            </w:r>
          </w:p>
        </w:tc>
        <w:tc>
          <w:tcPr>
            <w:tcW w:w="56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hanging="144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Entrega do material solicitado</w:t>
            </w:r>
          </w:p>
        </w:tc>
        <w:tc>
          <w:tcPr>
            <w:tcW w:w="56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hanging="144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Qualidade do material entregue</w:t>
            </w:r>
          </w:p>
        </w:tc>
        <w:tc>
          <w:tcPr>
            <w:tcW w:w="56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hanging="144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Cumprimento dos prazos estabelecidos</w:t>
            </w:r>
          </w:p>
        </w:tc>
        <w:tc>
          <w:tcPr>
            <w:tcW w:w="56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hanging="144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Trabalhos do projeto/metas realizados</w:t>
            </w:r>
          </w:p>
        </w:tc>
        <w:tc>
          <w:tcPr>
            <w:tcW w:w="56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hanging="144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Respeito à opinião dos outros</w:t>
            </w:r>
          </w:p>
        </w:tc>
        <w:tc>
          <w:tcPr>
            <w:tcW w:w="56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hanging="144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Superação das dificuldades</w:t>
            </w:r>
          </w:p>
        </w:tc>
        <w:tc>
          <w:tcPr>
            <w:tcW w:w="56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hanging="144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Autonomia</w:t>
            </w:r>
          </w:p>
        </w:tc>
        <w:tc>
          <w:tcPr>
            <w:tcW w:w="56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hanging="144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Iniciativa</w:t>
            </w:r>
          </w:p>
        </w:tc>
        <w:tc>
          <w:tcPr>
            <w:tcW w:w="56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hanging="144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Cuidado com os equipamentos/material do projeto/laboratório</w:t>
            </w:r>
          </w:p>
        </w:tc>
        <w:tc>
          <w:tcPr>
            <w:tcW w:w="56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hanging="144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Incorporação de dados brutos e informações ao acervo do projeto (exsicatas, amostras, fotos, vídeos, apostilas, textos….)</w:t>
            </w:r>
          </w:p>
        </w:tc>
        <w:tc>
          <w:tcPr>
            <w:tcW w:w="56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hanging="144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Devolução do material de campo e bibliográfico nos prazos estabelecidos</w:t>
            </w:r>
          </w:p>
        </w:tc>
        <w:tc>
          <w:tcPr>
            <w:tcW w:w="56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hanging="144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</w:tbl>
    <w:p>
      <w:pPr>
        <w:pStyle w:val="Normal"/>
        <w:jc w:val="both"/>
        <w:rPr/>
      </w:pPr>
      <w:r>
        <w:rPr/>
      </w:r>
    </w:p>
    <w:tbl>
      <w:tblPr>
        <w:tblStyle w:val="a8"/>
        <w:tblW w:w="9718" w:type="dxa"/>
        <w:jc w:val="left"/>
        <w:tblInd w:w="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HBand="0" w:noVBand="0" w:firstColumn="0" w:lastRow="0" w:lastColumn="0" w:firstRow="0" w:val="0000"/>
      </w:tblPr>
      <w:tblGrid>
        <w:gridCol w:w="2429"/>
        <w:gridCol w:w="2430"/>
        <w:gridCol w:w="2431"/>
        <w:gridCol w:w="2428"/>
      </w:tblGrid>
      <w:tr>
        <w:trPr>
          <w:trHeight w:val="171" w:hRule="atLeast"/>
        </w:trPr>
        <w:tc>
          <w:tcPr>
            <w:tcW w:w="9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/>
            </w:pPr>
            <w:r>
              <w:rPr>
                <w:rFonts w:cs="Calibri"/>
                <w:b/>
              </w:rPr>
              <w:t>11. PRODUÇÃO BIBLIOGRÁFICA DO ESTUDANTE</w:t>
            </w:r>
          </w:p>
        </w:tc>
      </w:tr>
      <w:tr>
        <w:trPr>
          <w:trHeight w:val="246" w:hRule="atLeast"/>
        </w:trPr>
        <w:tc>
          <w:tcPr>
            <w:tcW w:w="9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  <w:color w:val="0000FF"/>
              </w:rPr>
              <w:t>(*) Trabalhos individuais ou em cooperação, submetidos e/ou publicados.</w:t>
            </w:r>
          </w:p>
        </w:tc>
      </w:tr>
      <w:tr>
        <w:trPr>
          <w:trHeight w:val="252" w:hRule="atLeast"/>
          <w:cantSplit/>
        </w:trPr>
        <w:tc>
          <w:tcPr>
            <w:tcW w:w="24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  <w:b/>
              </w:rPr>
              <w:t>QUANTIFICAR:</w:t>
            </w:r>
          </w:p>
        </w:tc>
        <w:tc>
          <w:tcPr>
            <w:tcW w:w="72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______ Trabalhos apresentados em eventos técnico-científicos.</w:t>
            </w:r>
          </w:p>
        </w:tc>
      </w:tr>
      <w:tr>
        <w:trPr>
          <w:trHeight w:val="255" w:hRule="atLeast"/>
          <w:cantSplit/>
        </w:trPr>
        <w:tc>
          <w:tcPr>
            <w:tcW w:w="242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rPr/>
            </w:pPr>
            <w:r>
              <w:rPr/>
            </w:r>
          </w:p>
        </w:tc>
        <w:tc>
          <w:tcPr>
            <w:tcW w:w="72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______ Artigos publicados em revistas especializadas.</w:t>
            </w:r>
          </w:p>
        </w:tc>
      </w:tr>
      <w:tr>
        <w:trPr>
          <w:trHeight w:val="287" w:hRule="atLeast"/>
          <w:cantSplit/>
        </w:trPr>
        <w:tc>
          <w:tcPr>
            <w:tcW w:w="242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rPr/>
            </w:pPr>
            <w:r>
              <w:rPr/>
            </w:r>
          </w:p>
        </w:tc>
        <w:tc>
          <w:tcPr>
            <w:tcW w:w="72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______ Relatórios/notas técnicas.</w:t>
            </w:r>
          </w:p>
        </w:tc>
      </w:tr>
      <w:tr>
        <w:trPr>
          <w:trHeight w:val="277" w:hRule="atLeast"/>
          <w:cantSplit/>
        </w:trPr>
        <w:tc>
          <w:tcPr>
            <w:tcW w:w="242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rPr/>
            </w:pPr>
            <w:r>
              <w:rPr/>
            </w:r>
          </w:p>
        </w:tc>
        <w:tc>
          <w:tcPr>
            <w:tcW w:w="72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______ Outra (especificar).</w:t>
            </w:r>
          </w:p>
        </w:tc>
      </w:tr>
      <w:tr>
        <w:trPr>
          <w:trHeight w:val="267" w:hRule="atLeast"/>
        </w:trPr>
        <w:tc>
          <w:tcPr>
            <w:tcW w:w="9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  <w:b/>
              </w:rPr>
              <w:t>LISTAR COM REFERÊNCIA BIBLIOGRÁFICA COMPLETA E INCLUIR CÓPIA (CAMPO ILIMITADO)</w:t>
            </w:r>
          </w:p>
        </w:tc>
      </w:tr>
      <w:tr>
        <w:trPr>
          <w:trHeight w:val="663" w:hRule="atLeast"/>
        </w:trPr>
        <w:tc>
          <w:tcPr>
            <w:tcW w:w="9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left="66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>
          <w:trHeight w:val="276" w:hRule="atLeast"/>
        </w:trPr>
        <w:tc>
          <w:tcPr>
            <w:tcW w:w="9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/>
            </w:pPr>
            <w:r>
              <w:rPr>
                <w:rFonts w:cs="Calibri"/>
                <w:b/>
              </w:rPr>
              <w:t>12.  PARTICIPAÇÃO EM EVENTOS</w:t>
            </w:r>
          </w:p>
        </w:tc>
      </w:tr>
      <w:tr>
        <w:trPr>
          <w:trHeight w:val="277" w:hRule="atLeast"/>
        </w:trPr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Calibri"/>
                <w:b/>
              </w:rPr>
              <w:t>SEQ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Calibri"/>
                <w:b/>
              </w:rPr>
              <w:t>NOME DO EVENTO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Calibri"/>
                <w:b/>
              </w:rPr>
              <w:t>DATA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Calibri"/>
                <w:b/>
              </w:rPr>
              <w:t>APRESENTOU TRABALHO?</w:t>
            </w:r>
          </w:p>
        </w:tc>
      </w:tr>
      <w:tr>
        <w:trPr>
          <w:trHeight w:val="338" w:hRule="atLeast"/>
        </w:trPr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Calibri"/>
              </w:rPr>
              <w:t>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Calibri"/>
              </w:rPr>
              <w:t>/        /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rFonts w:cs="Calibri"/>
                <w:b/>
              </w:rPr>
              <w:t>(      ) SIM</w:t>
            </w:r>
          </w:p>
          <w:p>
            <w:pPr>
              <w:pStyle w:val="Normal"/>
              <w:spacing w:lineRule="auto" w:line="360"/>
              <w:jc w:val="center"/>
              <w:rPr/>
            </w:pPr>
            <w:r>
              <w:rPr>
                <w:rFonts w:cs="Calibri"/>
                <w:b/>
              </w:rPr>
              <w:t xml:space="preserve">  </w:t>
            </w:r>
            <w:r>
              <w:rPr>
                <w:rFonts w:cs="Calibri"/>
                <w:b/>
              </w:rPr>
              <w:t>(      ) NÃO</w:t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  <w:t>os itens 11 e 12 correspondem ao semestre de referência?</w:t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  <w:b/>
        </w:rPr>
        <w:t xml:space="preserve">13. AVALIAÇÃO DO ESTUDANTE </w:t>
      </w:r>
      <w:r>
        <w:rPr>
          <w:rFonts w:eastAsia="Calibri" w:cs="Calibri" w:ascii="Calibri" w:hAnsi="Calibri"/>
        </w:rPr>
        <w:t>(Orientador(a), por favor, redija um parecer face à autoavaliação apresentada pelo estudante e avalie seu progresso, considerando o plano proposto e a autoavaliação. Se houver qualquer problema reporte-o neste parecer).</w:t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_____________________________</w:t>
        <w:tab/>
        <w:tab/>
        <w:tab/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Estudante</w:t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_____________________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Orientador</w:t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Na qualidade de orientador, declaro que li/corrigi, dei meu parecer (acima, item 13) ao relatório do estudante e estou ciente sobre seu conteúdo e tudo que foi relatado.</w:t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center"/>
        <w:rPr/>
      </w:pPr>
      <w:r>
        <w:rPr>
          <w:rFonts w:eastAsia="Calibri" w:cs="Calibri" w:ascii="Calibri" w:hAnsi="Calibri"/>
        </w:rPr>
        <w:t>Manaus, _____ de ________ de _____</w:t>
      </w:r>
      <w:r>
        <w:rPr>
          <w:rFonts w:eastAsia="Calibri" w:cs="Calibri" w:ascii="Calibri" w:hAnsi="Calibri"/>
          <w:color w:val="000000"/>
        </w:rPr>
        <w:t>.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ab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2240" w:h="15840"/>
      <w:pgMar w:left="1134" w:right="900" w:gutter="0" w:header="426" w:top="2095" w:footer="377" w:bottom="2617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Verdana Ref"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swiss"/>
    <w:pitch w:val="variable"/>
  </w:font>
  <w:font w:name="Tahoma">
    <w:charset w:val="01"/>
    <w:family w:val="swiss"/>
    <w:pitch w:val="variable"/>
  </w:font>
  <w:font w:name="Calibri">
    <w:charset w:val="01"/>
    <w:family w:val="swiss"/>
    <w:pitch w:val="variable"/>
  </w:font>
  <w:font w:name="Georgia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20"/>
        <w:tab w:val="center" w:pos="4320" w:leader="none"/>
        <w:tab w:val="right" w:pos="8640" w:leader="none"/>
      </w:tabs>
      <w:rPr>
        <w:color w:val="000000"/>
      </w:rPr>
    </w:pPr>
    <w:r>
      <w:rPr>
        <w:color w:val="000000"/>
      </w:rPr>
    </w:r>
  </w:p>
  <w:tbl>
    <w:tblPr>
      <w:tblStyle w:val="a9"/>
      <w:tblW w:w="10630" w:type="dxa"/>
      <w:jc w:val="center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noHBand="0" w:noVBand="0" w:firstColumn="0" w:lastRow="0" w:lastColumn="0" w:firstRow="0" w:val="0000"/>
    </w:tblPr>
    <w:tblGrid>
      <w:gridCol w:w="10630"/>
    </w:tblGrid>
    <w:tr>
      <w:trPr>
        <w:trHeight w:val="181" w:hRule="atLeast"/>
      </w:trPr>
      <w:tc>
        <w:tcPr>
          <w:tcW w:w="10630" w:type="dxa"/>
          <w:tcBorders/>
          <w:shd w:color="auto" w:fill="FFFFFF" w:val="clear"/>
        </w:tcPr>
        <w:p>
          <w:pPr>
            <w:pStyle w:val="Normal"/>
            <w:spacing w:lineRule="auto" w:line="252"/>
            <w:ind w:right="113"/>
            <w:rPr/>
          </w:pPr>
          <w:r>
            <w:rPr>
              <w:b/>
              <w:color w:val="000000"/>
              <w:sz w:val="20"/>
              <w:szCs w:val="20"/>
            </w:rPr>
            <w:t>Programa de Pós-Graduação em Biologia de Água doce e Pesca Interior – PPG BADPI. Reconhecido pelo Parecer No. 0083/2003 CES/CAPES/MEC, aprovado em 07/04/2003 e publicado no D.O.U. em 17/04/2003.</w:t>
          </w:r>
        </w:p>
      </w:tc>
    </w:tr>
    <w:tr>
      <w:trPr>
        <w:trHeight w:val="879" w:hRule="atLeast"/>
      </w:trPr>
      <w:tc>
        <w:tcPr>
          <w:tcW w:w="10630" w:type="dxa"/>
          <w:tcBorders/>
          <w:shd w:color="auto" w:fill="FFFFFF" w:val="clear"/>
        </w:tcPr>
        <w:p>
          <w:pPr>
            <w:pStyle w:val="Normal"/>
            <w:spacing w:lineRule="auto" w:line="252"/>
            <w:ind w:left="1957" w:right="1960"/>
            <w:jc w:val="center"/>
            <w:rPr>
              <w:rFonts w:ascii="Arial" w:hAnsi="Arial" w:eastAsia="Arial" w:cs="Arial"/>
              <w:color w:val="000000"/>
              <w:sz w:val="16"/>
              <w:szCs w:val="16"/>
            </w:rPr>
          </w:pPr>
          <w:r>
            <w:rPr>
              <w:rFonts w:eastAsia="Arial" w:cs="Arial" w:ascii="Arial" w:hAnsi="Arial"/>
              <w:color w:val="000000"/>
              <w:sz w:val="16"/>
              <w:szCs w:val="16"/>
            </w:rPr>
          </w:r>
        </w:p>
        <w:p>
          <w:pPr>
            <w:pStyle w:val="Normal"/>
            <w:spacing w:lineRule="auto" w:line="252"/>
            <w:ind w:left="1957" w:right="1960"/>
            <w:jc w:val="center"/>
            <w:rPr/>
          </w:pPr>
          <w:r>
            <w:rPr>
              <w:color w:val="000000"/>
              <w:sz w:val="16"/>
              <w:szCs w:val="16"/>
            </w:rPr>
            <w:t xml:space="preserve"> </w:t>
          </w:r>
          <w:r>
            <w:rPr>
              <w:color w:val="000000"/>
              <w:sz w:val="16"/>
              <w:szCs w:val="16"/>
            </w:rPr>
            <w:t>Programa de Pós-Graduação em Biologia de Água Doce e Pesca Interior – PPG-BADPI/INPA</w:t>
          </w:r>
        </w:p>
        <w:p>
          <w:pPr>
            <w:pStyle w:val="Normal"/>
            <w:tabs>
              <w:tab w:val="clear" w:pos="720"/>
              <w:tab w:val="left" w:pos="3666" w:leader="none"/>
            </w:tabs>
            <w:spacing w:lineRule="auto" w:line="252"/>
            <w:ind w:left="906" w:right="911"/>
            <w:jc w:val="center"/>
            <w:rPr/>
          </w:pPr>
          <w:r>
            <w:rPr>
              <w:color w:val="000000"/>
              <w:sz w:val="16"/>
              <w:szCs w:val="16"/>
            </w:rPr>
            <w:t>Av. André Araújo, 2.936 - Petrópolis - CEP 69080-971 - Manaus-AM – Caixa Postal: 2223 - Fone/Fax: (0xx92) 3643-3344</w:t>
          </w:r>
        </w:p>
        <w:p>
          <w:pPr>
            <w:pStyle w:val="Normal"/>
            <w:tabs>
              <w:tab w:val="clear" w:pos="720"/>
              <w:tab w:val="left" w:pos="3666" w:leader="none"/>
            </w:tabs>
            <w:spacing w:lineRule="auto" w:line="252"/>
            <w:ind w:left="906" w:right="911"/>
            <w:jc w:val="center"/>
            <w:rPr>
              <w:rFonts w:ascii="Arial" w:hAnsi="Arial" w:eastAsia="Arial" w:cs="Arial"/>
              <w:b/>
              <w:color w:val="2F5496"/>
              <w:sz w:val="12"/>
              <w:szCs w:val="12"/>
            </w:rPr>
          </w:pPr>
          <w:r>
            <w:rPr>
              <w:color w:val="000000"/>
              <w:sz w:val="16"/>
              <w:szCs w:val="16"/>
            </w:rPr>
            <w:t xml:space="preserve">e-mail: </w:t>
          </w:r>
          <w:r>
            <w:rPr>
              <w:color w:val="0000FF"/>
              <w:sz w:val="16"/>
              <w:szCs w:val="16"/>
              <w:u w:val="single"/>
            </w:rPr>
            <w:t>secretaria.ppgbadpi@posgrad.inpa.gov.br</w:t>
          </w:r>
          <w:r>
            <w:rPr>
              <w:color w:val="000000"/>
              <w:sz w:val="16"/>
              <w:szCs w:val="16"/>
            </w:rPr>
            <w:t>;</w:t>
          </w:r>
          <w:r>
            <w:rPr>
              <w:color w:val="0000FF"/>
              <w:sz w:val="16"/>
              <w:szCs w:val="16"/>
            </w:rPr>
            <w:tab/>
            <w:t>Página na WEB</w:t>
          </w:r>
          <w:r>
            <w:rPr>
              <w:color w:val="000000"/>
              <w:sz w:val="16"/>
              <w:szCs w:val="16"/>
            </w:rPr>
            <w:t xml:space="preserve">: </w:t>
          </w:r>
          <w:r>
            <w:rPr>
              <w:color w:val="0563C1"/>
              <w:sz w:val="16"/>
              <w:szCs w:val="16"/>
              <w:u w:val="single"/>
            </w:rPr>
            <w:t>https://w2.solucaoatrio.net.br/somos/inpa-badpi/index.php/pt/</w:t>
          </w:r>
        </w:p>
        <w:p>
          <w:pPr>
            <w:pStyle w:val="Normal"/>
            <w:rPr>
              <w:rFonts w:ascii="Arial" w:hAnsi="Arial" w:eastAsia="Arial" w:cs="Arial"/>
              <w:b/>
              <w:color w:val="2F5496"/>
              <w:sz w:val="12"/>
              <w:szCs w:val="12"/>
            </w:rPr>
          </w:pPr>
          <w:r>
            <w:rPr>
              <w:rFonts w:eastAsia="Arial" w:cs="Arial" w:ascii="Arial" w:hAnsi="Arial"/>
              <w:b/>
              <w:color w:val="2F5496"/>
              <w:sz w:val="12"/>
              <w:szCs w:val="12"/>
            </w:rPr>
          </w:r>
        </w:p>
      </w:tc>
    </w:tr>
  </w:tbl>
  <w:p>
    <w:pPr>
      <w:pStyle w:val="Normal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20"/>
        <w:tab w:val="center" w:pos="4320" w:leader="none"/>
        <w:tab w:val="right" w:pos="8640" w:leader="none"/>
      </w:tabs>
      <w:rPr>
        <w:color w:val="000000"/>
      </w:rPr>
    </w:pPr>
    <w:r>
      <w:rPr>
        <w:color w:val="000000"/>
      </w:rPr>
    </w:r>
  </w:p>
  <w:tbl>
    <w:tblPr>
      <w:tblStyle w:val="a9"/>
      <w:tblW w:w="10630" w:type="dxa"/>
      <w:jc w:val="center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noHBand="0" w:noVBand="0" w:firstColumn="0" w:lastRow="0" w:lastColumn="0" w:firstRow="0" w:val="0000"/>
    </w:tblPr>
    <w:tblGrid>
      <w:gridCol w:w="10630"/>
    </w:tblGrid>
    <w:tr>
      <w:trPr>
        <w:trHeight w:val="181" w:hRule="atLeast"/>
      </w:trPr>
      <w:tc>
        <w:tcPr>
          <w:tcW w:w="10630" w:type="dxa"/>
          <w:tcBorders/>
          <w:shd w:color="auto" w:fill="FFFFFF" w:val="clear"/>
        </w:tcPr>
        <w:p>
          <w:pPr>
            <w:pStyle w:val="Normal"/>
            <w:spacing w:lineRule="auto" w:line="252"/>
            <w:ind w:right="113"/>
            <w:rPr/>
          </w:pPr>
          <w:r>
            <w:rPr>
              <w:b/>
              <w:color w:val="000000"/>
              <w:sz w:val="20"/>
              <w:szCs w:val="20"/>
            </w:rPr>
            <w:t>Programa de Pós-Graduação em Biologia de Água doce e Pesca Interior – PPG BADPI. Reconhecido pelo Parecer No. 0083/2003 CES/CAPES/MEC, aprovado em 07/04/2003 e publicado no D.O.U. em 17/04/2003.</w:t>
          </w:r>
        </w:p>
      </w:tc>
    </w:tr>
    <w:tr>
      <w:trPr>
        <w:trHeight w:val="879" w:hRule="atLeast"/>
      </w:trPr>
      <w:tc>
        <w:tcPr>
          <w:tcW w:w="10630" w:type="dxa"/>
          <w:tcBorders/>
          <w:shd w:color="auto" w:fill="FFFFFF" w:val="clear"/>
        </w:tcPr>
        <w:p>
          <w:pPr>
            <w:pStyle w:val="Normal"/>
            <w:spacing w:lineRule="auto" w:line="252"/>
            <w:ind w:left="1957" w:right="1960"/>
            <w:jc w:val="center"/>
            <w:rPr>
              <w:rFonts w:ascii="Arial" w:hAnsi="Arial" w:eastAsia="Arial" w:cs="Arial"/>
              <w:color w:val="000000"/>
              <w:sz w:val="16"/>
              <w:szCs w:val="16"/>
            </w:rPr>
          </w:pPr>
          <w:r>
            <w:rPr>
              <w:rFonts w:eastAsia="Arial" w:cs="Arial" w:ascii="Arial" w:hAnsi="Arial"/>
              <w:color w:val="000000"/>
              <w:sz w:val="16"/>
              <w:szCs w:val="16"/>
            </w:rPr>
          </w:r>
        </w:p>
        <w:p>
          <w:pPr>
            <w:pStyle w:val="Normal"/>
            <w:spacing w:lineRule="auto" w:line="252"/>
            <w:ind w:left="1957" w:right="1960"/>
            <w:jc w:val="center"/>
            <w:rPr/>
          </w:pPr>
          <w:r>
            <w:rPr>
              <w:color w:val="000000"/>
              <w:sz w:val="16"/>
              <w:szCs w:val="16"/>
            </w:rPr>
            <w:t xml:space="preserve"> </w:t>
          </w:r>
          <w:r>
            <w:rPr>
              <w:color w:val="000000"/>
              <w:sz w:val="16"/>
              <w:szCs w:val="16"/>
            </w:rPr>
            <w:t>Programa de Pós-Graduação em Biologia de Água Doce e Pesca Interior – PPG-BADPI/INPA</w:t>
          </w:r>
        </w:p>
        <w:p>
          <w:pPr>
            <w:pStyle w:val="Normal"/>
            <w:tabs>
              <w:tab w:val="clear" w:pos="720"/>
              <w:tab w:val="left" w:pos="3666" w:leader="none"/>
            </w:tabs>
            <w:spacing w:lineRule="auto" w:line="252"/>
            <w:ind w:left="906" w:right="911"/>
            <w:jc w:val="center"/>
            <w:rPr/>
          </w:pPr>
          <w:r>
            <w:rPr>
              <w:color w:val="000000"/>
              <w:sz w:val="16"/>
              <w:szCs w:val="16"/>
            </w:rPr>
            <w:t>Av. André Araújo, 2.936 - Petrópolis - CEP 69080-971 - Manaus-AM – Caixa Postal: 2223 - Fone/Fax: (0xx92) 3643-3344</w:t>
          </w:r>
        </w:p>
        <w:p>
          <w:pPr>
            <w:pStyle w:val="Normal"/>
            <w:tabs>
              <w:tab w:val="clear" w:pos="720"/>
              <w:tab w:val="left" w:pos="3666" w:leader="none"/>
            </w:tabs>
            <w:spacing w:lineRule="auto" w:line="252"/>
            <w:ind w:left="906" w:right="911"/>
            <w:jc w:val="center"/>
            <w:rPr>
              <w:rFonts w:ascii="Arial" w:hAnsi="Arial" w:eastAsia="Arial" w:cs="Arial"/>
              <w:b/>
              <w:color w:val="2F5496"/>
              <w:sz w:val="12"/>
              <w:szCs w:val="12"/>
            </w:rPr>
          </w:pPr>
          <w:r>
            <w:rPr>
              <w:color w:val="000000"/>
              <w:sz w:val="16"/>
              <w:szCs w:val="16"/>
            </w:rPr>
            <w:t xml:space="preserve">e-mail: </w:t>
          </w:r>
          <w:r>
            <w:rPr>
              <w:color w:val="0000FF"/>
              <w:sz w:val="16"/>
              <w:szCs w:val="16"/>
              <w:u w:val="single"/>
            </w:rPr>
            <w:t>secretaria.ppgbadpi@posgrad.inpa.gov.br</w:t>
          </w:r>
          <w:r>
            <w:rPr>
              <w:color w:val="000000"/>
              <w:sz w:val="16"/>
              <w:szCs w:val="16"/>
            </w:rPr>
            <w:t>;</w:t>
          </w:r>
          <w:r>
            <w:rPr>
              <w:color w:val="0000FF"/>
              <w:sz w:val="16"/>
              <w:szCs w:val="16"/>
            </w:rPr>
            <w:tab/>
            <w:t>Página na WEB</w:t>
          </w:r>
          <w:r>
            <w:rPr>
              <w:color w:val="000000"/>
              <w:sz w:val="16"/>
              <w:szCs w:val="16"/>
            </w:rPr>
            <w:t xml:space="preserve">: </w:t>
          </w:r>
          <w:r>
            <w:rPr>
              <w:color w:val="0563C1"/>
              <w:sz w:val="16"/>
              <w:szCs w:val="16"/>
              <w:u w:val="single"/>
            </w:rPr>
            <w:t>https://w2.solucaoatrio.net.br/somos/inpa-badpi/index.php/pt/</w:t>
          </w:r>
        </w:p>
        <w:p>
          <w:pPr>
            <w:pStyle w:val="Normal"/>
            <w:rPr>
              <w:rFonts w:ascii="Arial" w:hAnsi="Arial" w:eastAsia="Arial" w:cs="Arial"/>
              <w:b/>
              <w:color w:val="2F5496"/>
              <w:sz w:val="12"/>
              <w:szCs w:val="12"/>
            </w:rPr>
          </w:pPr>
          <w:r>
            <w:rPr>
              <w:rFonts w:eastAsia="Arial" w:cs="Arial" w:ascii="Arial" w:hAnsi="Arial"/>
              <w:b/>
              <w:color w:val="2F5496"/>
              <w:sz w:val="12"/>
              <w:szCs w:val="12"/>
            </w:rPr>
          </w:r>
        </w:p>
      </w:tc>
    </w:tr>
  </w:tbl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 w:val="false"/>
      <w:tabs>
        <w:tab w:val="clear" w:pos="720"/>
        <w:tab w:val="center" w:pos="4320" w:leader="none"/>
        <w:tab w:val="right" w:pos="8640" w:leader="none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  <mc:AlternateContent>
        <mc:Choice Requires="wpg">
          <w:drawing>
            <wp:anchor distT="0" distB="0" distL="0" distR="0" simplePos="0" relativeHeight="6" behindDoc="0" locked="0" layoutInCell="1" allowOverlap="1">
              <wp:simplePos x="0" y="0"/>
              <wp:positionH relativeFrom="column">
                <wp:posOffset>-361315</wp:posOffset>
              </wp:positionH>
              <wp:positionV relativeFrom="paragraph">
                <wp:posOffset>-144780</wp:posOffset>
              </wp:positionV>
              <wp:extent cx="7110095" cy="1141730"/>
              <wp:effectExtent l="0" t="0" r="0" b="0"/>
              <wp:wrapNone/>
              <wp:docPr id="1" name="Group object 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10000" cy="1141560"/>
                        <a:chOff x="0" y="0"/>
                        <a:chExt cx="7110000" cy="1141560"/>
                      </a:xfrm>
                    </wpg:grpSpPr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1170360" y="0"/>
                          <a:ext cx="5939640" cy="1141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" name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62280"/>
                          <a:ext cx="1260000" cy="1079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alt="Group object 1" style="position:absolute;margin-left:-28.45pt;margin-top:-11.4pt;width:559.85pt;height:89.9pt" coordorigin="-569,-228" coordsize="11197,179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o:allowincell="f" style="position:absolute;left:1274;top:-228;width:9353;height:1797;mso-wrap-style:none;v-text-anchor:middle" type="_x0000_t75">
                <v:imagedata r:id="rId3" o:detectmouseclick="t"/>
                <v:stroke color="#3465a4" joinstyle="round" endcap="flat"/>
                <w10:wrap type="none"/>
              </v:shape>
              <v:shape id="shape_0" stroked="f" o:allowincell="f" style="position:absolute;left:-569;top:-130;width:1983;height:1699;mso-wrap-style:none;v-text-anchor:middle" type="_x0000_t75">
                <v:imagedata r:id="rId4" o:detectmouseclick="t"/>
                <v:stroke color="#3465a4" joinstyle="round" endcap="flat"/>
                <w10:wrap type="none"/>
              </v:shape>
            </v:group>
          </w:pict>
        </mc:Fallback>
      </mc:AlternateContent>
    </w:r>
  </w:p>
  <w:p>
    <w:pPr>
      <w:pStyle w:val="Normal"/>
      <w:widowControl w:val="false"/>
      <w:tabs>
        <w:tab w:val="clear" w:pos="720"/>
        <w:tab w:val="center" w:pos="4320" w:leader="none"/>
        <w:tab w:val="right" w:pos="8640" w:leader="none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</w:r>
  </w:p>
  <w:p>
    <w:pPr>
      <w:pStyle w:val="Normal"/>
      <w:widowControl w:val="false"/>
      <w:tabs>
        <w:tab w:val="clear" w:pos="720"/>
        <w:tab w:val="center" w:pos="4320" w:leader="none"/>
        <w:tab w:val="right" w:pos="8640" w:leader="none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</w:r>
  </w:p>
  <w:p>
    <w:pPr>
      <w:pStyle w:val="Normal"/>
      <w:widowControl w:val="false"/>
      <w:tabs>
        <w:tab w:val="clear" w:pos="720"/>
        <w:tab w:val="center" w:pos="4320" w:leader="none"/>
        <w:tab w:val="right" w:pos="8640" w:leader="none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</w:r>
  </w:p>
  <w:p>
    <w:pPr>
      <w:pStyle w:val="Normal"/>
      <w:widowControl w:val="false"/>
      <w:tabs>
        <w:tab w:val="clear" w:pos="720"/>
        <w:tab w:val="center" w:pos="4320" w:leader="none"/>
        <w:tab w:val="right" w:pos="8640" w:leader="none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</w:r>
  </w:p>
  <w:p>
    <w:pPr>
      <w:pStyle w:val="Normal"/>
      <w:widowControl w:val="false"/>
      <w:tabs>
        <w:tab w:val="clear" w:pos="720"/>
        <w:tab w:val="center" w:pos="4320" w:leader="none"/>
        <w:tab w:val="right" w:pos="8640" w:leader="none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 w:val="false"/>
      <w:tabs>
        <w:tab w:val="clear" w:pos="720"/>
        <w:tab w:val="center" w:pos="4320" w:leader="none"/>
        <w:tab w:val="right" w:pos="8640" w:leader="none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  <mc:AlternateContent>
        <mc:Choice Requires="wpg">
          <w:drawing>
            <wp:anchor distT="0" distB="0" distL="0" distR="0" simplePos="0" relativeHeight="6" behindDoc="0" locked="0" layoutInCell="1" allowOverlap="1">
              <wp:simplePos x="0" y="0"/>
              <wp:positionH relativeFrom="column">
                <wp:posOffset>-361315</wp:posOffset>
              </wp:positionH>
              <wp:positionV relativeFrom="paragraph">
                <wp:posOffset>-144780</wp:posOffset>
              </wp:positionV>
              <wp:extent cx="7110095" cy="1141730"/>
              <wp:effectExtent l="0" t="0" r="0" b="0"/>
              <wp:wrapNone/>
              <wp:docPr id="4" name="Group object 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10000" cy="1141560"/>
                        <a:chOff x="0" y="0"/>
                        <a:chExt cx="7110000" cy="1141560"/>
                      </a:xfrm>
                    </wpg:grpSpPr>
                    <pic:pic xmlns:pic="http://schemas.openxmlformats.org/drawingml/2006/picture">
                      <pic:nvPicPr>
                        <pic:cNvPr id="5" name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1170360" y="0"/>
                          <a:ext cx="5939640" cy="1141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6" name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62280"/>
                          <a:ext cx="1260000" cy="1079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alt="Group object 1" style="position:absolute;margin-left:-28.45pt;margin-top:-11.4pt;width:559.85pt;height:89.9pt" coordorigin="-569,-228" coordsize="11197,1798">
              <v:shape id="shape_0" stroked="f" o:allowincell="f" style="position:absolute;left:1274;top:-228;width:9353;height:1797;mso-wrap-style:none;v-text-anchor:middle" type="_x0000_t75">
                <v:imagedata r:id="rId3" o:detectmouseclick="t"/>
                <v:stroke color="#3465a4" joinstyle="round" endcap="flat"/>
                <w10:wrap type="none"/>
              </v:shape>
              <v:shape id="shape_0" stroked="f" o:allowincell="f" style="position:absolute;left:-569;top:-130;width:1983;height:1699;mso-wrap-style:none;v-text-anchor:middle" type="_x0000_t75">
                <v:imagedata r:id="rId4" o:detectmouseclick="t"/>
                <v:stroke color="#3465a4" joinstyle="round" endcap="flat"/>
                <w10:wrap type="none"/>
              </v:shape>
            </v:group>
          </w:pict>
        </mc:Fallback>
      </mc:AlternateContent>
    </w:r>
  </w:p>
  <w:p>
    <w:pPr>
      <w:pStyle w:val="Normal"/>
      <w:widowControl w:val="false"/>
      <w:tabs>
        <w:tab w:val="clear" w:pos="720"/>
        <w:tab w:val="center" w:pos="4320" w:leader="none"/>
        <w:tab w:val="right" w:pos="8640" w:leader="none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</w:r>
  </w:p>
  <w:p>
    <w:pPr>
      <w:pStyle w:val="Normal"/>
      <w:widowControl w:val="false"/>
      <w:tabs>
        <w:tab w:val="clear" w:pos="720"/>
        <w:tab w:val="center" w:pos="4320" w:leader="none"/>
        <w:tab w:val="right" w:pos="8640" w:leader="none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</w:r>
  </w:p>
  <w:p>
    <w:pPr>
      <w:pStyle w:val="Normal"/>
      <w:widowControl w:val="false"/>
      <w:tabs>
        <w:tab w:val="clear" w:pos="720"/>
        <w:tab w:val="center" w:pos="4320" w:leader="none"/>
        <w:tab w:val="right" w:pos="8640" w:leader="none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</w:r>
  </w:p>
  <w:p>
    <w:pPr>
      <w:pStyle w:val="Normal"/>
      <w:widowControl w:val="false"/>
      <w:tabs>
        <w:tab w:val="clear" w:pos="720"/>
        <w:tab w:val="center" w:pos="4320" w:leader="none"/>
        <w:tab w:val="right" w:pos="8640" w:leader="none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</w:r>
  </w:p>
  <w:p>
    <w:pPr>
      <w:pStyle w:val="Normal"/>
      <w:widowControl w:val="false"/>
      <w:tabs>
        <w:tab w:val="clear" w:pos="720"/>
        <w:tab w:val="center" w:pos="4320" w:leader="none"/>
        <w:tab w:val="right" w:pos="8640" w:leader="none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pStyle w:val="Heading1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pStyle w:val="Heading6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4"/>
        <w:szCs w:val="24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qFormat/>
    <w:pPr>
      <w:keepNext w:val="true"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 w:val="true"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qFormat/>
    <w:pPr>
      <w:keepNext w:val="true"/>
      <w:widowControl w:val="false"/>
      <w:numPr>
        <w:ilvl w:val="5"/>
        <w:numId w:val="1"/>
      </w:numPr>
      <w:tabs>
        <w:tab w:val="clear" w:pos="720"/>
        <w:tab w:val="left" w:pos="709" w:leader="none"/>
        <w:tab w:val="left" w:pos="4637" w:leader="none"/>
      </w:tabs>
      <w:outlineLvl w:val="5"/>
    </w:pPr>
    <w:rPr>
      <w:rFonts w:ascii="Verdana Ref" w:hAnsi="Verdana Ref" w:eastAsia="Verdana Ref" w:cs="Verdana Ref"/>
      <w:b/>
      <w:bCs/>
      <w:lang w:bidi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epargpadro1" w:customStyle="1">
    <w:name w:val="Fonte parág. padrão1"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eastAsia="Arial" w:cs="Arial"/>
      <w:b/>
    </w:rPr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cs="Symbol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Fontepargpadro3" w:customStyle="1">
    <w:name w:val="Fonte parág. padrão3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Hyperlink" w:customStyle="1">
    <w:name w:val="Hyperlink"/>
    <w:rPr>
      <w:color w:val="000080"/>
      <w:u w:val="single"/>
    </w:rPr>
  </w:style>
  <w:style w:type="character" w:styleId="RodapChar" w:customStyle="1">
    <w:name w:val="Rodapé Char"/>
    <w:qFormat/>
    <w:rPr>
      <w:sz w:val="24"/>
      <w:szCs w:val="24"/>
      <w:lang w:val="pt-BR"/>
    </w:rPr>
  </w:style>
  <w:style w:type="character" w:styleId="CabealhoChar" w:customStyle="1">
    <w:name w:val="Cabeçalho Char"/>
    <w:qFormat/>
    <w:rPr>
      <w:sz w:val="24"/>
      <w:szCs w:val="24"/>
    </w:rPr>
  </w:style>
  <w:style w:type="character" w:styleId="Ttulo2Char" w:customStyle="1">
    <w:name w:val="Título 2 Char"/>
    <w:qFormat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styleId="Index">
    <w:name w:val="Index"/>
    <w:basedOn w:val="Normal"/>
    <w:qFormat/>
    <w:pPr>
      <w:suppressLineNumbers/>
    </w:pPr>
    <w:rPr>
      <w:rFonts w:cs="Noto Sans"/>
    </w:rPr>
  </w:style>
  <w:style w:type="paragraph" w:styleId="Ttulo" w:customStyle="1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ndice" w:customStyle="1">
    <w:name w:val="Índice"/>
    <w:basedOn w:val="Normal"/>
    <w:qFormat/>
    <w:pPr>
      <w:suppressLineNumbers/>
    </w:pPr>
    <w:rPr>
      <w:rFonts w:cs="Tahoma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WenQuanYi Micro Hei" w:cs="Lohit Devanagari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Ttulo3" w:customStyle="1">
    <w:name w:val="Título3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Legenda2" w:customStyle="1">
    <w:name w:val="Legenda2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Ttulo2" w:customStyle="1">
    <w:name w:val="Título2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Contedodoquadro" w:customStyle="1">
    <w:name w:val="Conteúdo do quadro"/>
    <w:basedOn w:val="BodyText"/>
    <w:qFormat/>
    <w:pPr/>
    <w:rPr/>
  </w:style>
  <w:style w:type="paragraph" w:styleId="Textodebalo1" w:customStyle="1">
    <w:name w:val="Texto de balão1"/>
    <w:basedOn w:val="Normal"/>
    <w:qFormat/>
    <w:pPr/>
    <w:rPr>
      <w:rFonts w:ascii="Tahoma" w:hAnsi="Tahoma" w:cs="Tahoma"/>
      <w:sz w:val="16"/>
      <w:szCs w:val="16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 w:customStyle="1">
    <w:name w:val="Cabeçalho e rodapé1"/>
    <w:basedOn w:val="Normal"/>
    <w:qFormat/>
    <w:pPr/>
    <w:rPr/>
  </w:style>
  <w:style w:type="paragraph" w:styleId="HeaderandFooter">
    <w:name w:val="Header and Footer"/>
    <w:basedOn w:val="Normal"/>
    <w:qFormat/>
    <w:pPr/>
    <w:rPr/>
  </w:style>
  <w:style w:type="paragraph" w:styleId="Footer">
    <w:name w:val="footer"/>
    <w:basedOn w:val="Normal"/>
    <w:pPr>
      <w:tabs>
        <w:tab w:val="clear" w:pos="720"/>
        <w:tab w:val="center" w:pos="4320" w:leader="none"/>
        <w:tab w:val="right" w:pos="8640" w:leader="none"/>
      </w:tabs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Header">
    <w:name w:val="header"/>
    <w:basedOn w:val="Normal"/>
    <w:pPr>
      <w:widowControl w:val="false"/>
      <w:tabs>
        <w:tab w:val="clear" w:pos="720"/>
        <w:tab w:val="center" w:pos="4320" w:leader="none"/>
        <w:tab w:val="right" w:pos="8640" w:leader="none"/>
      </w:tabs>
    </w:pPr>
    <w:rPr>
      <w:sz w:val="20"/>
      <w:szCs w:val="20"/>
      <w:lang w:bidi="en-US"/>
    </w:rPr>
  </w:style>
  <w:style w:type="paragraph" w:styleId="Corpodetexto21" w:customStyle="1">
    <w:name w:val="Corpo de texto 21"/>
    <w:basedOn w:val="Normal"/>
    <w:qFormat/>
    <w:pPr>
      <w:widowControl w:val="false"/>
      <w:tabs>
        <w:tab w:val="clear" w:pos="720"/>
        <w:tab w:val="center" w:pos="4680" w:leader="none"/>
      </w:tabs>
      <w:ind w:firstLine="930"/>
      <w:jc w:val="both"/>
    </w:pPr>
    <w:rPr>
      <w:b/>
      <w:bCs/>
      <w:spacing w:val="-3"/>
      <w:lang w:val="en-US" w:bidi="en-US"/>
    </w:rPr>
  </w:style>
  <w:style w:type="paragraph" w:styleId="Continuacao" w:customStyle="1">
    <w:name w:val="Continuacao"/>
    <w:basedOn w:val="Normal"/>
    <w:qFormat/>
    <w:pPr>
      <w:widowControl w:val="false"/>
      <w:tabs>
        <w:tab w:val="clear" w:pos="720"/>
        <w:tab w:val="left" w:pos="5387" w:leader="none"/>
      </w:tabs>
      <w:spacing w:before="0" w:after="240"/>
    </w:pPr>
    <w:rPr>
      <w:lang w:bidi="en-US"/>
    </w:rPr>
  </w:style>
  <w:style w:type="paragraph" w:styleId="SemEspaamento1" w:customStyle="1">
    <w:name w:val="Sem Espaçamento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zh-CN" w:bidi="ar-SA"/>
    </w:rPr>
  </w:style>
  <w:style w:type="paragraph" w:styleId="PargrafodaLista1" w:customStyle="1">
    <w:name w:val="Parágrafo da Lista1"/>
    <w:basedOn w:val="Normal"/>
    <w:qFormat/>
    <w:pPr>
      <w:ind w:left="708"/>
    </w:pPr>
    <w:rPr/>
  </w:style>
  <w:style w:type="paragraph" w:styleId="Estilodeclarao" w:customStyle="1">
    <w:name w:val="Estilo declaração"/>
    <w:basedOn w:val="Normal"/>
    <w:qFormat/>
    <w:pPr>
      <w:suppressAutoHyphens w:val="false"/>
      <w:spacing w:lineRule="auto" w:line="360" w:before="280" w:after="0"/>
      <w:ind w:firstLine="709"/>
      <w:jc w:val="both"/>
    </w:pPr>
    <w:rPr>
      <w:rFonts w:ascii="Arial" w:hAnsi="Arial" w:cs="Arial"/>
    </w:rPr>
  </w:style>
  <w:style w:type="paragraph" w:styleId="Contedodatabela" w:customStyle="1">
    <w:name w:val="Conteúdo da tabela"/>
    <w:basedOn w:val="Normal"/>
    <w:qFormat/>
    <w:pPr>
      <w:widowControl w:val="false"/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FrameContentsuser" w:customStyle="1">
    <w:name w:val="Frame Contents (user)"/>
    <w:basedOn w:val="Normal"/>
    <w:qFormat/>
    <w:pPr/>
    <w:rPr/>
  </w:style>
  <w:style w:type="paragraph" w:styleId="TableParagraph" w:customStyle="1">
    <w:name w:val="Table Paragraph"/>
    <w:basedOn w:val="Normal"/>
    <w:uiPriority w:val="1"/>
    <w:qFormat/>
    <w:rsid w:val="00632b32"/>
    <w:pPr>
      <w:widowControl w:val="false"/>
      <w:suppressAutoHyphens w:val="false"/>
      <w:spacing w:before="54" w:after="0"/>
    </w:pPr>
    <w:rPr>
      <w:rFonts w:ascii="Calibri" w:hAnsi="Calibri" w:eastAsia="Calibri" w:cs="Calibri"/>
      <w:sz w:val="22"/>
      <w:szCs w:val="22"/>
      <w:lang w:val="pt-PT" w:eastAsia="en-US"/>
    </w:rPr>
  </w:style>
  <w:style w:type="paragraph" w:styleId="ListParagraph">
    <w:name w:val="List Paragraph"/>
    <w:basedOn w:val="Normal"/>
    <w:uiPriority w:val="1"/>
    <w:qFormat/>
    <w:rsid w:val="005a6603"/>
    <w:pPr>
      <w:widowControl w:val="false"/>
      <w:suppressAutoHyphens w:val="false"/>
      <w:ind w:hanging="240" w:left="360"/>
      <w:jc w:val="both"/>
    </w:pPr>
    <w:rPr>
      <w:sz w:val="22"/>
      <w:szCs w:val="22"/>
      <w:lang w:val="pt-PT" w:eastAsia="en-US"/>
    </w:rPr>
  </w:style>
  <w:style w:type="paragraph" w:styleId="NormalWeb">
    <w:name w:val="Normal (Web)"/>
    <w:basedOn w:val="Normal"/>
    <w:uiPriority w:val="99"/>
    <w:unhideWhenUsed/>
    <w:qFormat/>
    <w:rsid w:val="00110b8f"/>
    <w:pPr>
      <w:suppressAutoHyphens w:val="false"/>
      <w:spacing w:beforeAutospacing="1" w:afterAutospacing="1"/>
    </w:pPr>
    <w:rPr>
      <w:lang w:eastAsia="pt-BR"/>
    </w:rPr>
  </w:style>
  <w:style w:type="paragraph" w:styleId="Subtitle">
    <w:name w:val="Subtitle"/>
    <w:basedOn w:val="Normal"/>
    <w:next w:val="Normal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uiPriority w:val="2"/>
    <w:semiHidden/>
    <w:qFormat/>
    <w:rsid w:val="00632b32"/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Relationship Id="rId3" Type="http://schemas.openxmlformats.org/officeDocument/2006/relationships/image" Target="media/image1.jpeg"/><Relationship Id="rId4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Relationship Id="rId3" Type="http://schemas.openxmlformats.org/officeDocument/2006/relationships/image" Target="media/image1.jpeg"/><Relationship Id="rId4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6Np3zTgzjjOviyXXeg8D1m+P/lg==">CgMxLjA4AHIhMThGQnY5UnZyTld1OGROemNrZXdJRldQZEkzWnV2Mml0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Application>LibreOffice/26.2.3.2$Linux_X86_64 LibreOffice_project/70e089b17412e4cb7773e41413306b17a2328c34</Application>
  <AppVersion>15.0000</AppVersion>
  <Pages>5</Pages>
  <Words>743</Words>
  <Characters>4866</Characters>
  <CharactersWithSpaces>5629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2024-12-17T15:10:00Z</dcterms:created>
  <dc:creator>INPA</dc:creator>
  <dc:description/>
  <dc:language>pt-BR</dc:language>
  <cp:lastModifiedBy/>
  <dcterms:modified xsi:type="dcterms:W3CDTF">2026-07-04T13:36:07Z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